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8" w:rsidRPr="0096422E" w:rsidRDefault="00D22B28" w:rsidP="00D22B28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</w:rPr>
      </w:pPr>
      <w:bookmarkStart w:id="0" w:name="_Toc356818145"/>
      <w:r w:rsidRPr="0096422E">
        <w:rPr>
          <w:rFonts w:ascii="Adobe Garamond Pro" w:eastAsia="Calibri" w:hAnsi="Adobe Garamond Pro"/>
          <w:color w:val="auto"/>
        </w:rPr>
        <w:t>SECURITY OF WI-FI NETWORKS</w:t>
      </w:r>
      <w:bookmarkEnd w:id="0"/>
    </w:p>
    <w:p w:rsidR="00D22B28" w:rsidRDefault="00D22B28" w:rsidP="00D22B28">
      <w:pPr>
        <w:spacing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</w:p>
    <w:p w:rsidR="00D22B28" w:rsidRPr="00A725A9" w:rsidRDefault="00D22B28" w:rsidP="00D22B28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Durmuş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 xml:space="preserve"> Ali Avcı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International Burch University, Sarajevo, Bosnia and Herzegovina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Calibri" w:hAnsi="Adobe Garamond Pro"/>
          <w:sz w:val="24"/>
          <w:szCs w:val="24"/>
        </w:rPr>
        <w:t>avcidurmusali@gmail.com</w:t>
      </w:r>
    </w:p>
    <w:p w:rsidR="00D22B28" w:rsidRPr="00A725A9" w:rsidRDefault="00D22B28" w:rsidP="00D22B28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Kemal Hajdarevic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International Burch University, Sarajevo, Bosnia and Herzegovina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Calibri" w:hAnsi="Adobe Garamond Pro"/>
          <w:sz w:val="24"/>
          <w:szCs w:val="24"/>
        </w:rPr>
        <w:t>khajdarevic@ibu.edu.ba</w:t>
      </w:r>
    </w:p>
    <w:p w:rsidR="00D22B28" w:rsidRPr="00A725A9" w:rsidRDefault="00D22B28" w:rsidP="00D22B28">
      <w:pPr>
        <w:spacing w:before="120" w:after="120" w:line="240" w:lineRule="auto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sz w:val="24"/>
          <w:szCs w:val="24"/>
        </w:rPr>
        <w:t>Keywords:</w:t>
      </w:r>
      <w:r w:rsidRPr="00A725A9">
        <w:rPr>
          <w:rFonts w:ascii="Adobe Garamond Pro" w:eastAsia="Calibri" w:hAnsi="Adobe Garamond Pro"/>
          <w:sz w:val="24"/>
          <w:szCs w:val="24"/>
        </w:rPr>
        <w:t xml:space="preserve"> WLAN, Wi-Fi, Wireless, Security, Network, Wi-Fi Security, WPS</w:t>
      </w:r>
    </w:p>
    <w:p w:rsidR="00D22B28" w:rsidRPr="00A725A9" w:rsidRDefault="00D22B28" w:rsidP="00D22B28">
      <w:pPr>
        <w:spacing w:after="0" w:line="240" w:lineRule="auto"/>
        <w:jc w:val="center"/>
        <w:rPr>
          <w:rFonts w:ascii="Adobe Garamond Pro" w:eastAsia="Calibri" w:hAnsi="Adobe Garamond Pro"/>
          <w:b/>
          <w:sz w:val="24"/>
          <w:szCs w:val="24"/>
        </w:rPr>
      </w:pPr>
      <w:r>
        <w:rPr>
          <w:rFonts w:ascii="Adobe Garamond Pro" w:eastAsia="Calibri" w:hAnsi="Adobe Garamond Pro"/>
          <w:sz w:val="24"/>
          <w:szCs w:val="24"/>
        </w:rPr>
        <w:t>ABSTRACT</w:t>
      </w:r>
    </w:p>
    <w:p w:rsidR="00D22B28" w:rsidRPr="00A725A9" w:rsidRDefault="00D22B28" w:rsidP="00D22B28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SimSun" w:hAnsi="Adobe Garamond Pro"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With the rapid increase in use of WLAN technology it is important to provide a secure communication over wireless network. This paper focuses on security issues in Wi-Fi networks, and recommends a set of security controls to help organizations secure their wireless LANs. The goal of this paper is to summarize existing means of securing Wi-Fi networks and to analyze the possible solutions for the Wi-Fi networks. Furthermore, the paper explains how the weakness can be exploited and provides some results from testing such an attack in different conditions.</w:t>
      </w:r>
    </w:p>
    <w:p w:rsidR="00A11DC0" w:rsidRDefault="00A11DC0"/>
    <w:sectPr w:rsidR="00A1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22B28"/>
    <w:rsid w:val="00A11DC0"/>
    <w:rsid w:val="00D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2013-05-30T12:32:00Z</dcterms:created>
  <dcterms:modified xsi:type="dcterms:W3CDTF">2013-05-30T12:32:00Z</dcterms:modified>
</cp:coreProperties>
</file>